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5F" w:rsidRPr="00F7575F" w:rsidRDefault="00F7575F" w:rsidP="00F7575F">
      <w:pPr>
        <w:tabs>
          <w:tab w:val="left" w:pos="709"/>
          <w:tab w:val="left" w:pos="851"/>
        </w:tabs>
        <w:ind w:left="851" w:right="735"/>
        <w:jc w:val="center"/>
        <w:rPr>
          <w:b/>
        </w:rPr>
      </w:pPr>
      <w:bookmarkStart w:id="0" w:name="_GoBack"/>
      <w:r w:rsidRPr="00F7575F">
        <w:rPr>
          <w:b/>
          <w:lang w:val="id-ID"/>
        </w:rPr>
        <w:t>10 Besar Penyakit  Rawat Inap</w:t>
      </w:r>
      <w:r w:rsidRPr="00F7575F">
        <w:rPr>
          <w:b/>
        </w:rPr>
        <w:t xml:space="preserve"> di </w:t>
      </w:r>
      <w:r w:rsidRPr="00F7575F">
        <w:rPr>
          <w:b/>
          <w:lang w:val="id-ID"/>
        </w:rPr>
        <w:t xml:space="preserve">UPT. </w:t>
      </w:r>
      <w:proofErr w:type="spellStart"/>
      <w:r w:rsidRPr="00F7575F">
        <w:rPr>
          <w:b/>
        </w:rPr>
        <w:t>Rumah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Sakit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Umum</w:t>
      </w:r>
      <w:proofErr w:type="spellEnd"/>
      <w:r w:rsidRPr="00F7575F">
        <w:rPr>
          <w:b/>
        </w:rPr>
        <w:t xml:space="preserve"> </w:t>
      </w:r>
      <w:proofErr w:type="gramStart"/>
      <w:r w:rsidRPr="00F7575F">
        <w:rPr>
          <w:b/>
        </w:rPr>
        <w:t>Daerah</w:t>
      </w:r>
      <w:r w:rsidRPr="00F7575F">
        <w:rPr>
          <w:b/>
          <w:lang w:val="id-ID"/>
        </w:rPr>
        <w:t xml:space="preserve"> </w:t>
      </w:r>
      <w:r w:rsidRPr="00F7575F">
        <w:rPr>
          <w:b/>
        </w:rPr>
        <w:t xml:space="preserve"> RAA</w:t>
      </w:r>
      <w:proofErr w:type="gramEnd"/>
      <w:r w:rsidRPr="00F7575F">
        <w:rPr>
          <w:b/>
        </w:rPr>
        <w:t xml:space="preserve">. </w:t>
      </w:r>
      <w:proofErr w:type="spellStart"/>
      <w:r w:rsidRPr="00F7575F">
        <w:rPr>
          <w:b/>
        </w:rPr>
        <w:t>Soewondo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Pati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Tahun</w:t>
      </w:r>
      <w:proofErr w:type="spellEnd"/>
      <w:r w:rsidRPr="00F7575F">
        <w:rPr>
          <w:b/>
        </w:rPr>
        <w:t xml:space="preserve"> 2021</w:t>
      </w:r>
      <w:bookmarkEnd w:id="0"/>
    </w:p>
    <w:tbl>
      <w:tblPr>
        <w:tblW w:w="9232" w:type="dxa"/>
        <w:tblInd w:w="279" w:type="dxa"/>
        <w:tblLook w:val="04A0" w:firstRow="1" w:lastRow="0" w:firstColumn="1" w:lastColumn="0" w:noHBand="0" w:noVBand="1"/>
      </w:tblPr>
      <w:tblGrid>
        <w:gridCol w:w="538"/>
        <w:gridCol w:w="1701"/>
        <w:gridCol w:w="3260"/>
        <w:gridCol w:w="990"/>
        <w:gridCol w:w="1209"/>
        <w:gridCol w:w="767"/>
        <w:gridCol w:w="767"/>
      </w:tblGrid>
      <w:tr w:rsidR="00F7575F" w:rsidRPr="00F7575F" w:rsidTr="00F7575F">
        <w:trPr>
          <w:gridAfter w:val="2"/>
          <w:wAfter w:w="1534" w:type="dxa"/>
          <w:trHeight w:val="2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b/>
                <w:lang w:val="id-ID" w:eastAsia="id-ID"/>
              </w:rPr>
            </w:pPr>
            <w:r w:rsidRPr="00F7575F">
              <w:rPr>
                <w:b/>
                <w:lang w:val="id-ID" w:eastAsia="id-ID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F7575F">
              <w:rPr>
                <w:b/>
                <w:bCs/>
                <w:lang w:val="id-ID" w:eastAsia="id-ID"/>
              </w:rPr>
              <w:t>Kode Icd-10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F7575F">
              <w:rPr>
                <w:b/>
                <w:bCs/>
                <w:lang w:val="id-ID" w:eastAsia="id-ID"/>
              </w:rPr>
              <w:t>Golongan Sebab Sakit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jc w:val="center"/>
              <w:rPr>
                <w:b/>
                <w:bCs/>
                <w:lang w:val="id-ID" w:eastAsia="id-ID"/>
              </w:rPr>
            </w:pPr>
            <w:r w:rsidRPr="00F7575F">
              <w:rPr>
                <w:b/>
                <w:bCs/>
                <w:lang w:val="id-ID" w:eastAsia="id-ID"/>
              </w:rPr>
              <w:t>Jumlah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ind w:left="-57" w:right="-57"/>
              <w:jc w:val="center"/>
              <w:rPr>
                <w:b/>
                <w:bCs/>
                <w:lang w:eastAsia="id-ID"/>
              </w:rPr>
            </w:pPr>
            <w:r w:rsidRPr="00F7575F">
              <w:rPr>
                <w:b/>
                <w:bCs/>
                <w:lang w:val="id-ID" w:eastAsia="id-ID"/>
              </w:rPr>
              <w:t>Prosentase</w:t>
            </w:r>
            <w:r w:rsidRPr="00F7575F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1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B34.2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Coronavirus infection, unspecified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1.035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12,24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2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I63.9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Cerebral infarction, unspecified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3,18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3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N18.5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 xml:space="preserve">Chronic Kidney </w:t>
            </w:r>
            <w:proofErr w:type="spellStart"/>
            <w:r w:rsidRPr="00F7575F">
              <w:t>Disease,stage</w:t>
            </w:r>
            <w:proofErr w:type="spellEnd"/>
            <w:r w:rsidRPr="00F7575F">
              <w:t xml:space="preserve">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2,68</w:t>
            </w:r>
          </w:p>
        </w:tc>
      </w:tr>
      <w:tr w:rsidR="00F7575F" w:rsidRPr="00F7575F" w:rsidTr="00F7575F">
        <w:trPr>
          <w:gridAfter w:val="2"/>
          <w:wAfter w:w="1534" w:type="dxa"/>
          <w:trHeight w:val="26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4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P03.4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Fetus and newborn affected by caesarean delivery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2,42</w:t>
            </w:r>
          </w:p>
        </w:tc>
      </w:tr>
      <w:tr w:rsidR="00F7575F" w:rsidRPr="00F7575F" w:rsidTr="00F7575F">
        <w:trPr>
          <w:gridAfter w:val="2"/>
          <w:wAfter w:w="1534" w:type="dxa"/>
          <w:trHeight w:val="2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5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P03.9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 xml:space="preserve">Fetus and newborn affected by complication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2,33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6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J18.0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Bronchopneumonia, unspecified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2,33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7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D56.1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 xml:space="preserve">Beta </w:t>
            </w:r>
            <w:proofErr w:type="spellStart"/>
            <w:r w:rsidRPr="00F7575F">
              <w:t>thalassaemia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1,57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8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P21.0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Severe birth asphyxia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1,21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9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I12.0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Hypertensive renal disease with renal failure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1,14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10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r w:rsidRPr="00F7575F">
              <w:t>N40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75F" w:rsidRPr="00F7575F" w:rsidRDefault="00F7575F" w:rsidP="002A6ECD">
            <w:pPr>
              <w:ind w:left="-57" w:right="-57"/>
            </w:pPr>
            <w:r w:rsidRPr="00F7575F">
              <w:t>Hyperplasia of prostate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1,12</w:t>
            </w:r>
          </w:p>
        </w:tc>
      </w:tr>
      <w:tr w:rsidR="00F7575F" w:rsidRPr="00F7575F" w:rsidTr="00F7575F">
        <w:trPr>
          <w:gridAfter w:val="2"/>
          <w:wAfter w:w="1534" w:type="dxa"/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8" w:right="-108"/>
              <w:jc w:val="center"/>
              <w:rPr>
                <w:lang w:eastAsia="id-ID"/>
              </w:rPr>
            </w:pPr>
            <w:r w:rsidRPr="00F7575F">
              <w:rPr>
                <w:lang w:val="id-ID" w:eastAsia="id-ID"/>
              </w:rPr>
              <w:t>11</w:t>
            </w:r>
            <w:r w:rsidRPr="00F7575F">
              <w:rPr>
                <w:lang w:eastAsia="id-ID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5F" w:rsidRPr="00F7575F" w:rsidRDefault="00F7575F" w:rsidP="002A6ECD">
            <w:r w:rsidRPr="00F7575F">
              <w:rPr>
                <w:lang w:eastAsia="id-ID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ind w:left="-57" w:right="-57"/>
            </w:pPr>
            <w:r w:rsidRPr="00F7575F">
              <w:rPr>
                <w:lang w:val="id-ID" w:eastAsia="id-ID"/>
              </w:rPr>
              <w:t>Penyakit Lainnya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rPr>
                <w:lang w:eastAsia="id-ID"/>
              </w:rPr>
              <w:t>5.901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F7575F">
            <w:pPr>
              <w:jc w:val="right"/>
            </w:pPr>
            <w:r w:rsidRPr="00F7575F">
              <w:t>69,78</w:t>
            </w:r>
          </w:p>
        </w:tc>
      </w:tr>
      <w:tr w:rsidR="00F7575F" w:rsidRPr="00F7575F" w:rsidTr="00F7575F">
        <w:trPr>
          <w:trHeight w:val="271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75F" w:rsidRPr="00F7575F" w:rsidRDefault="00F7575F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F7575F">
              <w:rPr>
                <w:b/>
                <w:bCs/>
                <w:lang w:eastAsia="id-ID"/>
              </w:rPr>
              <w:t>Jumlah</w:t>
            </w:r>
            <w:proofErr w:type="spellEnd"/>
            <w:r w:rsidRPr="00F7575F">
              <w:rPr>
                <w:b/>
                <w:bCs/>
                <w:lang w:eastAsia="id-ID"/>
              </w:rPr>
              <w:t xml:space="preserve"> 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5F" w:rsidRPr="00F7575F" w:rsidRDefault="00F7575F" w:rsidP="00F7575F">
            <w:pPr>
              <w:jc w:val="right"/>
              <w:rPr>
                <w:b/>
              </w:rPr>
            </w:pPr>
            <w:r w:rsidRPr="00F7575F">
              <w:rPr>
                <w:b/>
              </w:rPr>
              <w:t>8.457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b/>
              </w:rPr>
            </w:pPr>
            <w:r w:rsidRPr="00F7575F">
              <w:rPr>
                <w:b/>
              </w:rPr>
              <w:t>100</w:t>
            </w:r>
          </w:p>
        </w:tc>
        <w:tc>
          <w:tcPr>
            <w:tcW w:w="767" w:type="dxa"/>
            <w:vAlign w:val="center"/>
          </w:tcPr>
          <w:p w:rsidR="00F7575F" w:rsidRPr="00F7575F" w:rsidRDefault="00F7575F" w:rsidP="002A6ECD"/>
        </w:tc>
        <w:tc>
          <w:tcPr>
            <w:tcW w:w="767" w:type="dxa"/>
            <w:vAlign w:val="center"/>
          </w:tcPr>
          <w:p w:rsidR="00F7575F" w:rsidRPr="00F7575F" w:rsidRDefault="00F7575F" w:rsidP="002A6ECD"/>
        </w:tc>
      </w:tr>
      <w:tr w:rsidR="00F7575F" w:rsidRPr="00F7575F" w:rsidTr="00F7575F">
        <w:trPr>
          <w:gridAfter w:val="2"/>
          <w:wAfter w:w="1534" w:type="dxa"/>
          <w:trHeight w:val="271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75F" w:rsidRPr="00F7575F" w:rsidRDefault="00F7575F" w:rsidP="002A6ECD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F7575F">
              <w:rPr>
                <w:b/>
                <w:bCs/>
                <w:lang w:eastAsia="id-ID"/>
              </w:rPr>
              <w:t>Jumlah</w:t>
            </w:r>
            <w:proofErr w:type="spellEnd"/>
            <w:r w:rsidRPr="00F7575F">
              <w:rPr>
                <w:b/>
                <w:bCs/>
                <w:lang w:eastAsia="id-ID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5F" w:rsidRPr="00F7575F" w:rsidRDefault="00F7575F" w:rsidP="00F7575F">
            <w:pPr>
              <w:jc w:val="right"/>
              <w:rPr>
                <w:b/>
                <w:lang w:val="id-ID" w:eastAsia="id-ID"/>
              </w:rPr>
            </w:pPr>
            <w:r w:rsidRPr="00F7575F">
              <w:rPr>
                <w:b/>
                <w:lang w:val="id-ID" w:eastAsia="id-ID"/>
              </w:rPr>
              <w:t>13</w:t>
            </w:r>
            <w:r w:rsidRPr="00F7575F">
              <w:rPr>
                <w:b/>
                <w:lang w:eastAsia="id-ID"/>
              </w:rPr>
              <w:t>.</w:t>
            </w:r>
            <w:r w:rsidRPr="00F7575F">
              <w:rPr>
                <w:b/>
                <w:lang w:val="id-ID" w:eastAsia="id-ID"/>
              </w:rPr>
              <w:t>252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b/>
                <w:lang w:val="id-ID" w:eastAsia="id-ID"/>
              </w:rPr>
            </w:pPr>
            <w:r w:rsidRPr="00F7575F">
              <w:rPr>
                <w:b/>
                <w:lang w:val="id-ID" w:eastAsia="id-ID"/>
              </w:rPr>
              <w:t>100</w:t>
            </w:r>
          </w:p>
        </w:tc>
      </w:tr>
    </w:tbl>
    <w:p w:rsidR="00B210EC" w:rsidRPr="00F7575F" w:rsidRDefault="00F7575F">
      <w:proofErr w:type="spellStart"/>
      <w:proofErr w:type="gramStart"/>
      <w:r w:rsidRPr="00F7575F">
        <w:t>Sumber</w:t>
      </w:r>
      <w:proofErr w:type="spellEnd"/>
      <w:r w:rsidRPr="00F7575F">
        <w:t xml:space="preserve"> :</w:t>
      </w:r>
      <w:proofErr w:type="gramEnd"/>
      <w:r w:rsidRPr="00F7575F">
        <w:t xml:space="preserve"> </w:t>
      </w:r>
      <w:r w:rsidRPr="00F7575F">
        <w:rPr>
          <w:lang w:val="id-ID"/>
        </w:rPr>
        <w:t xml:space="preserve">UPT. </w:t>
      </w:r>
      <w:proofErr w:type="spellStart"/>
      <w:r w:rsidRPr="00F7575F">
        <w:t>Rumah</w:t>
      </w:r>
      <w:proofErr w:type="spellEnd"/>
      <w:r w:rsidRPr="00F7575F">
        <w:t xml:space="preserve"> </w:t>
      </w:r>
      <w:proofErr w:type="spellStart"/>
      <w:r w:rsidRPr="00F7575F">
        <w:t>Sakit</w:t>
      </w:r>
      <w:proofErr w:type="spellEnd"/>
      <w:r w:rsidRPr="00F7575F">
        <w:t xml:space="preserve"> </w:t>
      </w:r>
      <w:proofErr w:type="spellStart"/>
      <w:r w:rsidRPr="00F7575F">
        <w:t>Umum</w:t>
      </w:r>
      <w:proofErr w:type="spellEnd"/>
      <w:r w:rsidRPr="00F7575F">
        <w:t xml:space="preserve"> </w:t>
      </w:r>
      <w:proofErr w:type="gramStart"/>
      <w:r w:rsidRPr="00F7575F">
        <w:t>Daerah</w:t>
      </w:r>
      <w:r w:rsidRPr="00F7575F">
        <w:rPr>
          <w:lang w:val="id-ID"/>
        </w:rPr>
        <w:t xml:space="preserve"> </w:t>
      </w:r>
      <w:r w:rsidRPr="00F7575F">
        <w:t xml:space="preserve"> RAA</w:t>
      </w:r>
      <w:proofErr w:type="gramEnd"/>
      <w:r w:rsidRPr="00F7575F">
        <w:t xml:space="preserve">. </w:t>
      </w:r>
      <w:proofErr w:type="spellStart"/>
      <w:r w:rsidRPr="00F7575F">
        <w:t>Soewondo</w:t>
      </w:r>
      <w:proofErr w:type="spellEnd"/>
      <w:r w:rsidRPr="00F7575F">
        <w:t xml:space="preserve"> </w:t>
      </w:r>
      <w:proofErr w:type="spellStart"/>
      <w:r w:rsidRPr="00F7575F">
        <w:t>Pati</w:t>
      </w:r>
      <w:proofErr w:type="spellEnd"/>
    </w:p>
    <w:p w:rsidR="00F7575F" w:rsidRPr="00F7575F" w:rsidRDefault="00F7575F"/>
    <w:p w:rsidR="00F7575F" w:rsidRPr="00F7575F" w:rsidRDefault="00F7575F" w:rsidP="00F7575F">
      <w:pPr>
        <w:tabs>
          <w:tab w:val="left" w:pos="426"/>
        </w:tabs>
        <w:ind w:left="426" w:right="310"/>
        <w:jc w:val="center"/>
        <w:rPr>
          <w:b/>
        </w:rPr>
      </w:pPr>
      <w:r w:rsidRPr="00F7575F">
        <w:rPr>
          <w:b/>
          <w:lang w:val="id-ID"/>
        </w:rPr>
        <w:t xml:space="preserve">10 Besar Penyakit Rawat Jalan di UPT. </w:t>
      </w:r>
      <w:proofErr w:type="spellStart"/>
      <w:r w:rsidRPr="00F7575F">
        <w:rPr>
          <w:b/>
        </w:rPr>
        <w:t>Rumah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Sakit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Umum</w:t>
      </w:r>
      <w:proofErr w:type="spellEnd"/>
      <w:r w:rsidRPr="00F7575F">
        <w:rPr>
          <w:b/>
        </w:rPr>
        <w:t xml:space="preserve"> </w:t>
      </w:r>
      <w:proofErr w:type="gramStart"/>
      <w:r w:rsidRPr="00F7575F">
        <w:rPr>
          <w:b/>
        </w:rPr>
        <w:t>Daerah</w:t>
      </w:r>
      <w:r w:rsidRPr="00F7575F">
        <w:rPr>
          <w:b/>
          <w:lang w:val="id-ID"/>
        </w:rPr>
        <w:t xml:space="preserve"> </w:t>
      </w:r>
      <w:r w:rsidRPr="00F7575F">
        <w:rPr>
          <w:b/>
        </w:rPr>
        <w:t xml:space="preserve"> RAA</w:t>
      </w:r>
      <w:proofErr w:type="gramEnd"/>
      <w:r w:rsidRPr="00F7575F">
        <w:rPr>
          <w:b/>
        </w:rPr>
        <w:t xml:space="preserve">. </w:t>
      </w:r>
      <w:proofErr w:type="spellStart"/>
      <w:r w:rsidRPr="00F7575F">
        <w:rPr>
          <w:b/>
        </w:rPr>
        <w:t>Soewondo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Pati</w:t>
      </w:r>
      <w:proofErr w:type="spellEnd"/>
      <w:r w:rsidRPr="00F7575F">
        <w:rPr>
          <w:b/>
        </w:rPr>
        <w:t xml:space="preserve"> </w:t>
      </w:r>
      <w:proofErr w:type="spellStart"/>
      <w:r w:rsidRPr="00F7575F">
        <w:rPr>
          <w:b/>
        </w:rPr>
        <w:t>Tahun</w:t>
      </w:r>
      <w:proofErr w:type="spellEnd"/>
      <w:r w:rsidRPr="00F7575F">
        <w:rPr>
          <w:b/>
        </w:rPr>
        <w:t xml:space="preserve"> 2021</w:t>
      </w:r>
    </w:p>
    <w:tbl>
      <w:tblPr>
        <w:tblW w:w="7701" w:type="dxa"/>
        <w:tblInd w:w="279" w:type="dxa"/>
        <w:tblLook w:val="04A0" w:firstRow="1" w:lastRow="0" w:firstColumn="1" w:lastColumn="0" w:noHBand="0" w:noVBand="1"/>
      </w:tblPr>
      <w:tblGrid>
        <w:gridCol w:w="420"/>
        <w:gridCol w:w="1819"/>
        <w:gridCol w:w="3260"/>
        <w:gridCol w:w="993"/>
        <w:gridCol w:w="1209"/>
      </w:tblGrid>
      <w:tr w:rsidR="00F7575F" w:rsidRPr="00F7575F" w:rsidTr="00F7575F">
        <w:trPr>
          <w:trHeight w:val="2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b/>
                <w:color w:val="000000"/>
                <w:lang w:val="id-ID" w:eastAsia="id-ID"/>
              </w:rPr>
            </w:pPr>
            <w:r w:rsidRPr="00F7575F">
              <w:rPr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ind w:left="-57" w:right="-57"/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F7575F">
              <w:rPr>
                <w:b/>
                <w:bCs/>
                <w:color w:val="000000"/>
                <w:lang w:val="id-ID" w:eastAsia="id-ID"/>
              </w:rPr>
              <w:t>Kode Icd-10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ind w:left="-57" w:right="-57"/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F7575F">
              <w:rPr>
                <w:b/>
                <w:bCs/>
                <w:color w:val="000000"/>
                <w:lang w:val="id-ID" w:eastAsia="id-ID"/>
              </w:rPr>
              <w:t xml:space="preserve">Golongan Sebab Sakit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ind w:left="-57" w:right="-57"/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F7575F">
              <w:rPr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5F" w:rsidRPr="00F7575F" w:rsidRDefault="00F7575F" w:rsidP="002A6ECD">
            <w:pPr>
              <w:ind w:left="-57" w:right="-57"/>
              <w:jc w:val="center"/>
              <w:rPr>
                <w:b/>
                <w:bCs/>
                <w:color w:val="000000"/>
                <w:lang w:eastAsia="id-ID"/>
              </w:rPr>
            </w:pPr>
            <w:r w:rsidRPr="00F7575F">
              <w:rPr>
                <w:b/>
                <w:bCs/>
                <w:color w:val="000000"/>
                <w:lang w:val="id-ID" w:eastAsia="id-ID"/>
              </w:rPr>
              <w:t>Prosentase</w:t>
            </w:r>
            <w:r w:rsidRPr="00F7575F">
              <w:rPr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1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B24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Unspecified human immunodeficiency virus [HIV] disease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923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6,64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2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B34.2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Coronavirus infection, unspecified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564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4,06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3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N40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Hyperplasia of prostate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247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1,78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4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K04.1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Necrosis of pulp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221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1,59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5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T14.1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Open wound of unspecified body region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215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1,55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6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N20.0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Calculus of kidney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174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1,25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7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A16.2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 xml:space="preserve">Tuberculosis of lung, without mention of </w:t>
            </w:r>
            <w:proofErr w:type="spellStart"/>
            <w:r w:rsidRPr="00F7575F">
              <w:rPr>
                <w:color w:val="000000"/>
              </w:rPr>
              <w:t>bacteriologicalor</w:t>
            </w:r>
            <w:proofErr w:type="spellEnd"/>
            <w:r w:rsidRPr="00F7575F">
              <w:rPr>
                <w:color w:val="000000"/>
              </w:rPr>
              <w:t xml:space="preserve"> histological confirmation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166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1,19</w:t>
            </w:r>
          </w:p>
        </w:tc>
      </w:tr>
      <w:tr w:rsidR="00F7575F" w:rsidRPr="00F7575F" w:rsidTr="00F7575F">
        <w:trPr>
          <w:trHeight w:val="38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8</w:t>
            </w:r>
            <w:r w:rsidRPr="00F7575F">
              <w:rPr>
                <w:color w:val="000000"/>
                <w:lang w:eastAsia="id-ID"/>
              </w:rPr>
              <w:t>.</w:t>
            </w:r>
          </w:p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G40.9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Epilepsy, unspecified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159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1,14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9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R33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Retention of urine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152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1,09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10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N23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Unspecified renal colic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143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1,03</w:t>
            </w:r>
          </w:p>
        </w:tc>
      </w:tr>
      <w:tr w:rsidR="00F7575F" w:rsidRPr="00F7575F" w:rsidTr="00F7575F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5F" w:rsidRPr="00F7575F" w:rsidRDefault="00F7575F" w:rsidP="002A6ECD">
            <w:pPr>
              <w:ind w:left="-113" w:right="-81"/>
              <w:jc w:val="center"/>
              <w:rPr>
                <w:color w:val="000000"/>
                <w:lang w:eastAsia="id-ID"/>
              </w:rPr>
            </w:pPr>
            <w:r w:rsidRPr="00F7575F">
              <w:rPr>
                <w:color w:val="000000"/>
                <w:lang w:val="id-ID" w:eastAsia="id-ID"/>
              </w:rPr>
              <w:t>11</w:t>
            </w:r>
            <w:r w:rsidRPr="00F7575F">
              <w:rPr>
                <w:color w:val="000000"/>
                <w:lang w:eastAsia="id-ID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rPr>
                <w:color w:val="000000"/>
              </w:rPr>
            </w:pPr>
            <w:r w:rsidRPr="00F7575F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2A6ECD">
            <w:pPr>
              <w:ind w:left="-57" w:right="-57"/>
              <w:rPr>
                <w:color w:val="000000"/>
              </w:rPr>
            </w:pPr>
            <w:r w:rsidRPr="00F7575F">
              <w:rPr>
                <w:color w:val="000000"/>
              </w:rPr>
              <w:t> </w:t>
            </w:r>
            <w:proofErr w:type="spellStart"/>
            <w:r w:rsidRPr="00F7575F">
              <w:rPr>
                <w:color w:val="000000"/>
              </w:rPr>
              <w:t>Penyakit</w:t>
            </w:r>
            <w:proofErr w:type="spellEnd"/>
            <w:r w:rsidRPr="00F7575F">
              <w:rPr>
                <w:color w:val="000000"/>
              </w:rPr>
              <w:t xml:space="preserve"> </w:t>
            </w:r>
            <w:proofErr w:type="spellStart"/>
            <w:r w:rsidRPr="00F7575F">
              <w:rPr>
                <w:color w:val="000000"/>
              </w:rPr>
              <w:t>Lainnya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10.940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color w:val="000000"/>
              </w:rPr>
            </w:pPr>
            <w:r w:rsidRPr="00F7575F">
              <w:rPr>
                <w:color w:val="000000"/>
              </w:rPr>
              <w:t>78,68</w:t>
            </w:r>
          </w:p>
        </w:tc>
      </w:tr>
      <w:tr w:rsidR="00F7575F" w:rsidRPr="00F7575F" w:rsidTr="00F7575F">
        <w:trPr>
          <w:trHeight w:val="70"/>
        </w:trPr>
        <w:tc>
          <w:tcPr>
            <w:tcW w:w="5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75F" w:rsidRPr="00F7575F" w:rsidRDefault="00F7575F" w:rsidP="002A6ECD">
            <w:pPr>
              <w:jc w:val="center"/>
              <w:rPr>
                <w:b/>
                <w:color w:val="000000"/>
                <w:lang w:eastAsia="id-ID"/>
              </w:rPr>
            </w:pPr>
            <w:proofErr w:type="spellStart"/>
            <w:r w:rsidRPr="00F7575F">
              <w:rPr>
                <w:b/>
                <w:color w:val="000000"/>
                <w:lang w:eastAsia="id-ID"/>
              </w:rPr>
              <w:t>Jumlah</w:t>
            </w:r>
            <w:proofErr w:type="spellEnd"/>
            <w:r w:rsidRPr="00F7575F">
              <w:rPr>
                <w:b/>
                <w:color w:val="000000"/>
                <w:lang w:eastAsia="id-ID"/>
              </w:rPr>
              <w:t xml:space="preserve">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5F" w:rsidRPr="00F7575F" w:rsidRDefault="00F7575F" w:rsidP="00F7575F">
            <w:pPr>
              <w:jc w:val="right"/>
              <w:rPr>
                <w:b/>
                <w:color w:val="000000"/>
                <w:lang w:eastAsia="id-ID"/>
              </w:rPr>
            </w:pPr>
            <w:r w:rsidRPr="00F7575F">
              <w:rPr>
                <w:b/>
                <w:color w:val="000000"/>
                <w:lang w:eastAsia="id-ID"/>
              </w:rPr>
              <w:t>13.904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b/>
                <w:color w:val="000000"/>
                <w:lang w:eastAsia="id-ID"/>
              </w:rPr>
            </w:pPr>
            <w:r w:rsidRPr="00F7575F">
              <w:rPr>
                <w:b/>
                <w:color w:val="000000"/>
                <w:lang w:eastAsia="id-ID"/>
              </w:rPr>
              <w:t>100</w:t>
            </w:r>
          </w:p>
        </w:tc>
      </w:tr>
      <w:tr w:rsidR="00F7575F" w:rsidRPr="00F7575F" w:rsidTr="00F7575F">
        <w:trPr>
          <w:trHeight w:val="7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75F" w:rsidRPr="00F7575F" w:rsidRDefault="00F7575F" w:rsidP="002A6ECD">
            <w:pPr>
              <w:jc w:val="center"/>
              <w:rPr>
                <w:b/>
                <w:color w:val="000000"/>
                <w:lang w:eastAsia="id-ID"/>
              </w:rPr>
            </w:pPr>
            <w:proofErr w:type="spellStart"/>
            <w:r w:rsidRPr="00F7575F">
              <w:rPr>
                <w:b/>
                <w:color w:val="000000"/>
                <w:lang w:eastAsia="id-ID"/>
              </w:rPr>
              <w:t>Jumlah</w:t>
            </w:r>
            <w:proofErr w:type="spellEnd"/>
            <w:r w:rsidRPr="00F7575F">
              <w:rPr>
                <w:b/>
                <w:color w:val="000000"/>
                <w:lang w:eastAsia="id-ID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5F" w:rsidRPr="00F7575F" w:rsidRDefault="00F7575F" w:rsidP="00F7575F">
            <w:pPr>
              <w:jc w:val="right"/>
              <w:rPr>
                <w:b/>
                <w:color w:val="000000"/>
                <w:lang w:eastAsia="id-ID"/>
              </w:rPr>
            </w:pPr>
            <w:r w:rsidRPr="00F7575F">
              <w:rPr>
                <w:b/>
                <w:color w:val="000000"/>
                <w:lang w:eastAsia="id-ID"/>
              </w:rPr>
              <w:t>10.925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75F" w:rsidRPr="00F7575F" w:rsidRDefault="00F7575F" w:rsidP="00F7575F">
            <w:pPr>
              <w:jc w:val="right"/>
              <w:rPr>
                <w:b/>
                <w:color w:val="000000"/>
                <w:lang w:val="id-ID" w:eastAsia="id-ID"/>
              </w:rPr>
            </w:pPr>
            <w:r w:rsidRPr="00F7575F">
              <w:rPr>
                <w:b/>
                <w:color w:val="000000"/>
                <w:lang w:val="id-ID" w:eastAsia="id-ID"/>
              </w:rPr>
              <w:t>14,11</w:t>
            </w:r>
          </w:p>
        </w:tc>
      </w:tr>
    </w:tbl>
    <w:p w:rsidR="00F7575F" w:rsidRPr="00F7575F" w:rsidRDefault="00F7575F">
      <w:proofErr w:type="spellStart"/>
      <w:proofErr w:type="gramStart"/>
      <w:r w:rsidRPr="00F7575F">
        <w:t>Sumber</w:t>
      </w:r>
      <w:proofErr w:type="spellEnd"/>
      <w:r w:rsidRPr="00F7575F">
        <w:t xml:space="preserve"> :</w:t>
      </w:r>
      <w:proofErr w:type="gramEnd"/>
      <w:r w:rsidRPr="00F7575F">
        <w:t xml:space="preserve"> </w:t>
      </w:r>
      <w:r w:rsidRPr="00F7575F">
        <w:rPr>
          <w:lang w:val="id-ID"/>
        </w:rPr>
        <w:t xml:space="preserve">UPT. </w:t>
      </w:r>
      <w:proofErr w:type="spellStart"/>
      <w:r w:rsidRPr="00F7575F">
        <w:t>Rumah</w:t>
      </w:r>
      <w:proofErr w:type="spellEnd"/>
      <w:r w:rsidRPr="00F7575F">
        <w:t xml:space="preserve"> </w:t>
      </w:r>
      <w:proofErr w:type="spellStart"/>
      <w:r w:rsidRPr="00F7575F">
        <w:t>Sakit</w:t>
      </w:r>
      <w:proofErr w:type="spellEnd"/>
      <w:r w:rsidRPr="00F7575F">
        <w:t xml:space="preserve"> </w:t>
      </w:r>
      <w:proofErr w:type="spellStart"/>
      <w:r w:rsidRPr="00F7575F">
        <w:t>Umum</w:t>
      </w:r>
      <w:proofErr w:type="spellEnd"/>
      <w:r w:rsidRPr="00F7575F">
        <w:t xml:space="preserve"> </w:t>
      </w:r>
      <w:proofErr w:type="gramStart"/>
      <w:r w:rsidRPr="00F7575F">
        <w:t>Daerah</w:t>
      </w:r>
      <w:r w:rsidRPr="00F7575F">
        <w:rPr>
          <w:lang w:val="id-ID"/>
        </w:rPr>
        <w:t xml:space="preserve"> </w:t>
      </w:r>
      <w:r w:rsidRPr="00F7575F">
        <w:t xml:space="preserve"> RAA</w:t>
      </w:r>
      <w:proofErr w:type="gramEnd"/>
      <w:r w:rsidRPr="00F7575F">
        <w:t xml:space="preserve">. </w:t>
      </w:r>
      <w:proofErr w:type="spellStart"/>
      <w:r w:rsidRPr="00F7575F">
        <w:t>Soewondo</w:t>
      </w:r>
      <w:proofErr w:type="spellEnd"/>
      <w:r w:rsidRPr="00F7575F">
        <w:t xml:space="preserve"> </w:t>
      </w:r>
      <w:proofErr w:type="spellStart"/>
      <w:r w:rsidRPr="00F7575F">
        <w:t>Pati</w:t>
      </w:r>
      <w:proofErr w:type="spellEnd"/>
    </w:p>
    <w:sectPr w:rsidR="00F7575F" w:rsidRPr="00F7575F" w:rsidSect="00F7575F">
      <w:pgSz w:w="12240" w:h="15840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5F"/>
    <w:rsid w:val="007877E1"/>
    <w:rsid w:val="00CB29F4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2022-06-13T04:37:00Z</dcterms:created>
  <dcterms:modified xsi:type="dcterms:W3CDTF">2022-06-13T04:40:00Z</dcterms:modified>
</cp:coreProperties>
</file>